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AD" w:rsidRDefault="00973DAD" w:rsidP="00973DAD">
      <w:pPr>
        <w:jc w:val="center"/>
      </w:pPr>
      <w:r>
        <w:rPr>
          <w:noProof/>
        </w:rPr>
        <w:drawing>
          <wp:inline distT="0" distB="0" distL="0" distR="0">
            <wp:extent cx="3416300" cy="1069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left_InternationalSS_2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279" cy="108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DAD" w:rsidRPr="00973DAD" w:rsidRDefault="00973DAD" w:rsidP="00973DAD">
      <w:pPr>
        <w:jc w:val="center"/>
        <w:rPr>
          <w:rFonts w:ascii="Roboto" w:hAnsi="Roboto"/>
        </w:rPr>
      </w:pPr>
    </w:p>
    <w:p w:rsidR="00497AB4" w:rsidRPr="00973DAD" w:rsidRDefault="00973DAD" w:rsidP="00973DAD">
      <w:pPr>
        <w:pStyle w:val="NoSpacing"/>
        <w:jc w:val="center"/>
        <w:rPr>
          <w:rFonts w:ascii="Roboto" w:hAnsi="Roboto"/>
          <w:sz w:val="40"/>
          <w:szCs w:val="40"/>
        </w:rPr>
      </w:pPr>
      <w:r w:rsidRPr="00973DAD">
        <w:rPr>
          <w:rFonts w:ascii="Roboto" w:hAnsi="Roboto"/>
          <w:sz w:val="40"/>
          <w:szCs w:val="40"/>
        </w:rPr>
        <w:t>OPT CHECKLIST</w:t>
      </w:r>
    </w:p>
    <w:p w:rsidR="00973DAD" w:rsidRDefault="00973DAD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6172200" cy="18288"/>
                <wp:effectExtent l="19050" t="38100" r="38100" b="393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828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73A3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6pt" to="48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" strokecolor="#002060" strokeweight="6pt">
                <v:stroke joinstyle="miter"/>
              </v:line>
            </w:pict>
          </mc:Fallback>
        </mc:AlternateContent>
      </w:r>
    </w:p>
    <w:p w:rsidR="00973DAD" w:rsidRPr="0090342B" w:rsidRDefault="00973DAD" w:rsidP="0090342B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Applicants should request a new I-20 from the Padnos International Center</w:t>
      </w:r>
    </w:p>
    <w:p w:rsidR="00973DAD" w:rsidRPr="0090342B" w:rsidRDefault="0090342B" w:rsidP="0090342B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Applicants</w:t>
      </w:r>
      <w:r w:rsidR="00973DAD" w:rsidRPr="0090342B">
        <w:rPr>
          <w:rFonts w:ascii="Roboto" w:hAnsi="Roboto"/>
          <w:sz w:val="24"/>
          <w:szCs w:val="24"/>
        </w:rPr>
        <w:t xml:space="preserve"> are strongly encouraged to file early so that they receive the new EAD before the end of their studies.</w:t>
      </w:r>
    </w:p>
    <w:p w:rsidR="00973DAD" w:rsidRPr="0090342B" w:rsidRDefault="0090342B" w:rsidP="0090342B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Forms I-765 and G-1145 should be downloaded from: uscis.gov</w:t>
      </w:r>
    </w:p>
    <w:p w:rsidR="0090342B" w:rsidRPr="0090342B" w:rsidRDefault="0090342B">
      <w:pPr>
        <w:rPr>
          <w:rFonts w:ascii="Roboto" w:hAnsi="Roboto"/>
          <w:sz w:val="24"/>
          <w:szCs w:val="24"/>
        </w:rPr>
      </w:pPr>
    </w:p>
    <w:p w:rsidR="00973DAD" w:rsidRPr="0090342B" w:rsidRDefault="00973DAD" w:rsidP="0090342B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 xml:space="preserve">CHECKLIST: </w:t>
      </w:r>
    </w:p>
    <w:p w:rsidR="00973DAD" w:rsidRPr="0090342B" w:rsidRDefault="00973DAD" w:rsidP="0090342B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 xml:space="preserve">I-765 (On # </w:t>
      </w:r>
      <w:r w:rsidR="0090342B" w:rsidRPr="0090342B">
        <w:rPr>
          <w:rFonts w:ascii="Roboto" w:hAnsi="Roboto"/>
          <w:sz w:val="24"/>
          <w:szCs w:val="24"/>
        </w:rPr>
        <w:t>20</w:t>
      </w:r>
      <w:r w:rsidRPr="0090342B">
        <w:rPr>
          <w:rFonts w:ascii="Roboto" w:hAnsi="Roboto"/>
          <w:sz w:val="24"/>
          <w:szCs w:val="24"/>
        </w:rPr>
        <w:t xml:space="preserve"> write </w:t>
      </w:r>
      <w:proofErr w:type="gramStart"/>
      <w:r w:rsidRPr="0090342B">
        <w:rPr>
          <w:rFonts w:ascii="Roboto" w:hAnsi="Roboto"/>
          <w:sz w:val="24"/>
          <w:szCs w:val="24"/>
        </w:rPr>
        <w:t>( C</w:t>
      </w:r>
      <w:proofErr w:type="gramEnd"/>
      <w:r w:rsidRPr="0090342B">
        <w:rPr>
          <w:rFonts w:ascii="Roboto" w:hAnsi="Roboto"/>
          <w:sz w:val="24"/>
          <w:szCs w:val="24"/>
        </w:rPr>
        <w:t xml:space="preserve"> ) ( 3 ) ( b </w:t>
      </w:r>
      <w:r w:rsidR="0090342B" w:rsidRPr="0090342B">
        <w:rPr>
          <w:rFonts w:ascii="Roboto" w:hAnsi="Roboto"/>
          <w:sz w:val="24"/>
          <w:szCs w:val="24"/>
        </w:rPr>
        <w:t>))</w:t>
      </w:r>
      <w:r w:rsidRPr="0090342B">
        <w:rPr>
          <w:rFonts w:ascii="Roboto" w:hAnsi="Roboto"/>
          <w:sz w:val="24"/>
          <w:szCs w:val="24"/>
        </w:rPr>
        <w:t xml:space="preserve"> 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G-1145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Check or money order for $410.00 (pay to the order of: USCIS)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Passport photos – 2 please!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 xml:space="preserve">Copies of:  (Keep your originals) 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ab/>
        <w:t>New I-20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ab/>
        <w:t>Passport identification page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ab/>
        <w:t>F-1 visa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ab/>
        <w:t>I-94 (you probably need to print a copy of your electronic I-94)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Make copies of everything you sen</w:t>
      </w:r>
      <w:r w:rsidR="0090342B" w:rsidRPr="0090342B">
        <w:rPr>
          <w:rFonts w:ascii="Roboto" w:hAnsi="Roboto"/>
          <w:sz w:val="24"/>
          <w:szCs w:val="24"/>
        </w:rPr>
        <w:t>d (including your method of payme</w:t>
      </w:r>
      <w:r w:rsidRPr="0090342B">
        <w:rPr>
          <w:rFonts w:ascii="Roboto" w:hAnsi="Roboto"/>
          <w:sz w:val="24"/>
          <w:szCs w:val="24"/>
        </w:rPr>
        <w:t>n</w:t>
      </w:r>
      <w:r w:rsidR="0090342B" w:rsidRPr="0090342B">
        <w:rPr>
          <w:rFonts w:ascii="Roboto" w:hAnsi="Roboto"/>
          <w:sz w:val="24"/>
          <w:szCs w:val="24"/>
        </w:rPr>
        <w:t>t</w:t>
      </w:r>
      <w:r w:rsidRPr="0090342B">
        <w:rPr>
          <w:rFonts w:ascii="Roboto" w:hAnsi="Roboto"/>
          <w:sz w:val="24"/>
          <w:szCs w:val="24"/>
        </w:rPr>
        <w:t xml:space="preserve">) </w:t>
      </w:r>
    </w:p>
    <w:p w:rsidR="00973DAD" w:rsidRPr="0090342B" w:rsidRDefault="00973DAD">
      <w:pPr>
        <w:rPr>
          <w:rFonts w:ascii="Roboto" w:hAnsi="Roboto"/>
          <w:sz w:val="24"/>
          <w:szCs w:val="24"/>
        </w:rPr>
      </w:pPr>
    </w:p>
    <w:p w:rsidR="00973DAD" w:rsidRPr="0090342B" w:rsidRDefault="0090342B" w:rsidP="0090342B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EXPRESS MAIL EVERYTHING TO</w:t>
      </w:r>
      <w:r w:rsidR="00973DAD" w:rsidRPr="0090342B">
        <w:rPr>
          <w:rFonts w:ascii="Roboto" w:hAnsi="Roboto"/>
          <w:sz w:val="24"/>
          <w:szCs w:val="24"/>
        </w:rPr>
        <w:t xml:space="preserve">: </w:t>
      </w:r>
    </w:p>
    <w:p w:rsidR="00973DAD" w:rsidRPr="0090342B" w:rsidRDefault="00973DAD" w:rsidP="0090342B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 xml:space="preserve">United States Citizenship and Immigration Services (USCIS) 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Phoenix Lockbox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PO Box 21281</w:t>
      </w:r>
    </w:p>
    <w:p w:rsidR="00973DAD" w:rsidRPr="0090342B" w:rsidRDefault="00973DAD" w:rsidP="00973DAD">
      <w:pPr>
        <w:pStyle w:val="NoSpacing"/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Phoenix, AZ 85036</w:t>
      </w:r>
    </w:p>
    <w:p w:rsidR="00973DAD" w:rsidRPr="0090342B" w:rsidRDefault="00973DAD">
      <w:pPr>
        <w:rPr>
          <w:rFonts w:ascii="Roboto" w:hAnsi="Roboto"/>
          <w:sz w:val="24"/>
          <w:szCs w:val="24"/>
        </w:rPr>
      </w:pPr>
      <w:bookmarkStart w:id="0" w:name="_GoBack"/>
      <w:bookmarkEnd w:id="0"/>
    </w:p>
    <w:p w:rsidR="00973DAD" w:rsidRPr="0090342B" w:rsidRDefault="00973DAD">
      <w:pPr>
        <w:rPr>
          <w:rFonts w:ascii="Roboto" w:hAnsi="Roboto"/>
          <w:sz w:val="24"/>
          <w:szCs w:val="24"/>
        </w:rPr>
      </w:pPr>
      <w:r w:rsidRPr="0090342B">
        <w:rPr>
          <w:rFonts w:ascii="Roboto" w:hAnsi="Roboto"/>
          <w:sz w:val="24"/>
          <w:szCs w:val="24"/>
        </w:rPr>
        <w:t>ADDITIONAL INSTRUCTIONS</w:t>
      </w:r>
      <w:r w:rsidR="0090342B" w:rsidRPr="0090342B">
        <w:rPr>
          <w:rFonts w:ascii="Roboto" w:hAnsi="Roboto"/>
          <w:sz w:val="24"/>
          <w:szCs w:val="24"/>
        </w:rPr>
        <w:t xml:space="preserve">: </w:t>
      </w:r>
      <w:r w:rsidRPr="0090342B">
        <w:rPr>
          <w:rFonts w:ascii="Roboto" w:hAnsi="Roboto"/>
          <w:sz w:val="24"/>
          <w:szCs w:val="24"/>
        </w:rPr>
        <w:br/>
        <w:t xml:space="preserve">Once you receive employment, please inform the Padnos International Center by emailing: </w:t>
      </w:r>
      <w:hyperlink r:id="rId5" w:history="1">
        <w:r w:rsidRPr="0090342B">
          <w:rPr>
            <w:rStyle w:val="Hyperlink"/>
            <w:rFonts w:ascii="Roboto" w:hAnsi="Roboto"/>
            <w:sz w:val="24"/>
            <w:szCs w:val="24"/>
          </w:rPr>
          <w:t>istudents@gvsu.edu</w:t>
        </w:r>
      </w:hyperlink>
    </w:p>
    <w:p w:rsidR="00973DAD" w:rsidRPr="00973DAD" w:rsidRDefault="00973DAD">
      <w:pPr>
        <w:rPr>
          <w:rFonts w:ascii="Roboto" w:hAnsi="Roboto"/>
        </w:rPr>
      </w:pPr>
    </w:p>
    <w:sectPr w:rsidR="00973DAD" w:rsidRPr="00973DAD" w:rsidSect="009034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AD"/>
    <w:rsid w:val="00497AB4"/>
    <w:rsid w:val="0090342B"/>
    <w:rsid w:val="009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A422"/>
  <w15:chartTrackingRefBased/>
  <w15:docId w15:val="{625706E6-E615-495C-B51B-F7A9EFE5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D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udents@gvs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1</cp:revision>
  <dcterms:created xsi:type="dcterms:W3CDTF">2017-11-17T13:55:00Z</dcterms:created>
  <dcterms:modified xsi:type="dcterms:W3CDTF">2017-11-17T14:12:00Z</dcterms:modified>
</cp:coreProperties>
</file>