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54DE" w14:textId="77777777" w:rsidR="00CD5EC0" w:rsidRDefault="00CD5EC0" w:rsidP="006B2F20">
      <w:pPr>
        <w:jc w:val="center"/>
        <w:rPr>
          <w:b/>
        </w:rPr>
      </w:pPr>
    </w:p>
    <w:p w14:paraId="67E78603" w14:textId="77777777" w:rsidR="00CD5EC0" w:rsidRDefault="00CD5EC0" w:rsidP="006B2F20">
      <w:pPr>
        <w:jc w:val="center"/>
        <w:rPr>
          <w:b/>
        </w:rPr>
      </w:pPr>
    </w:p>
    <w:p w14:paraId="168B4BEB" w14:textId="29F1DCAC" w:rsidR="006B2F20" w:rsidRDefault="00BC5B61" w:rsidP="006B2F20">
      <w:pPr>
        <w:jc w:val="center"/>
        <w:rPr>
          <w:b/>
        </w:rPr>
      </w:pPr>
      <w:r>
        <w:rPr>
          <w:b/>
        </w:rPr>
        <w:t>Middle East Studies Program</w:t>
      </w:r>
      <w:r w:rsidR="006B2F20">
        <w:rPr>
          <w:b/>
        </w:rPr>
        <w:t xml:space="preserve"> </w:t>
      </w:r>
    </w:p>
    <w:p w14:paraId="78EC28CB" w14:textId="021A061D" w:rsidR="006B2F20" w:rsidRDefault="00BC5B61" w:rsidP="006B2F20">
      <w:pPr>
        <w:jc w:val="center"/>
        <w:rPr>
          <w:b/>
        </w:rPr>
      </w:pPr>
      <w:r>
        <w:rPr>
          <w:b/>
        </w:rPr>
        <w:t>Mission, Vision, Values</w:t>
      </w:r>
      <w:r w:rsidR="006B2F20">
        <w:rPr>
          <w:b/>
        </w:rPr>
        <w:t xml:space="preserve"> </w:t>
      </w:r>
    </w:p>
    <w:p w14:paraId="3B693930" w14:textId="4B9C7FCC" w:rsidR="00B03C85" w:rsidRDefault="00B03C85" w:rsidP="006B2F20">
      <w:pPr>
        <w:jc w:val="center"/>
        <w:rPr>
          <w:b/>
        </w:rPr>
      </w:pPr>
      <w:r>
        <w:rPr>
          <w:b/>
        </w:rPr>
        <w:t>Approved Oct, 25, 2019</w:t>
      </w:r>
    </w:p>
    <w:p w14:paraId="2F2A3200" w14:textId="77777777" w:rsidR="006B2F20" w:rsidRDefault="006B2F20" w:rsidP="00073543">
      <w:pPr>
        <w:rPr>
          <w:b/>
        </w:rPr>
      </w:pPr>
    </w:p>
    <w:p w14:paraId="00CD00B2" w14:textId="77777777" w:rsidR="006B2F20" w:rsidRDefault="006B2F20" w:rsidP="00073543">
      <w:pPr>
        <w:rPr>
          <w:b/>
        </w:rPr>
      </w:pPr>
    </w:p>
    <w:p w14:paraId="53A06635" w14:textId="77777777" w:rsidR="00073543" w:rsidRPr="009C099C" w:rsidRDefault="00073543" w:rsidP="00073543">
      <w:r w:rsidRPr="009C099C">
        <w:rPr>
          <w:b/>
        </w:rPr>
        <w:t>MISSION</w:t>
      </w:r>
    </w:p>
    <w:p w14:paraId="16F42A8E" w14:textId="77777777" w:rsidR="004D0042" w:rsidRDefault="004D0042" w:rsidP="00073543"/>
    <w:p w14:paraId="53F92157" w14:textId="0545C09B" w:rsidR="004D0042" w:rsidRPr="00AB695E" w:rsidRDefault="00BC5B61" w:rsidP="00AB695E">
      <w:pPr>
        <w:rPr>
          <w:color w:val="FF0000"/>
        </w:rPr>
      </w:pPr>
      <w:r>
        <w:t>MES is a</w:t>
      </w:r>
      <w:r w:rsidR="000923F8">
        <w:t>n interdisciplinary</w:t>
      </w:r>
      <w:r w:rsidR="008875BC">
        <w:t>,</w:t>
      </w:r>
      <w:r>
        <w:t xml:space="preserve"> learner</w:t>
      </w:r>
      <w:r w:rsidR="00D4566B">
        <w:t>-</w:t>
      </w:r>
      <w:r>
        <w:t xml:space="preserve">centered program </w:t>
      </w:r>
      <w:r w:rsidR="004D0042">
        <w:t xml:space="preserve">that </w:t>
      </w:r>
      <w:r w:rsidR="004D0042" w:rsidRPr="009C099C">
        <w:t>foster</w:t>
      </w:r>
      <w:r w:rsidR="004D0042">
        <w:t>s</w:t>
      </w:r>
      <w:r w:rsidR="004D0042" w:rsidRPr="009C099C">
        <w:t xml:space="preserve"> gr</w:t>
      </w:r>
      <w:r w:rsidR="00A55F56">
        <w:t>eater understanding</w:t>
      </w:r>
      <w:r>
        <w:t xml:space="preserve"> of the diversity and complexity of the Middle East </w:t>
      </w:r>
      <w:r w:rsidR="00723113">
        <w:t>and North Africa</w:t>
      </w:r>
      <w:bookmarkStart w:id="0" w:name="_GoBack"/>
      <w:bookmarkEnd w:id="0"/>
      <w:r w:rsidR="00723113">
        <w:t xml:space="preserve"> (MENA) region. </w:t>
      </w:r>
      <w:r w:rsidR="00366431">
        <w:t xml:space="preserve"> </w:t>
      </w:r>
    </w:p>
    <w:p w14:paraId="17144BE7" w14:textId="77777777" w:rsidR="00406DE3" w:rsidRDefault="00406DE3" w:rsidP="00073543"/>
    <w:p w14:paraId="3DF468F1" w14:textId="77777777" w:rsidR="00073543" w:rsidRPr="009C099C" w:rsidRDefault="00073543" w:rsidP="00073543"/>
    <w:p w14:paraId="7E22B2A7" w14:textId="77777777" w:rsidR="0093683D" w:rsidRDefault="00073543" w:rsidP="0093683D">
      <w:r w:rsidRPr="009C099C">
        <w:rPr>
          <w:b/>
        </w:rPr>
        <w:t>VISION</w:t>
      </w:r>
    </w:p>
    <w:p w14:paraId="1DC1CEB5" w14:textId="77777777" w:rsidR="00F841C6" w:rsidRDefault="00F841C6" w:rsidP="00F841C6"/>
    <w:p w14:paraId="1D5695E9" w14:textId="0B1BED55" w:rsidR="00F841C6" w:rsidRDefault="00DD48C9" w:rsidP="000923F8">
      <w:r>
        <w:t xml:space="preserve">We </w:t>
      </w:r>
      <w:r w:rsidR="00BC5B61">
        <w:t>aim to inspire li</w:t>
      </w:r>
      <w:r w:rsidR="000923F8">
        <w:t>felong learning in our students, to internationalize</w:t>
      </w:r>
      <w:r w:rsidR="00BC5B61">
        <w:t xml:space="preserve"> the campus through programming and experiential learning, </w:t>
      </w:r>
      <w:r w:rsidR="000923F8">
        <w:t xml:space="preserve">and to provide opportunities for engagement with the community. </w:t>
      </w:r>
    </w:p>
    <w:p w14:paraId="0ED6DFE5" w14:textId="77777777" w:rsidR="00073543" w:rsidRPr="009C099C" w:rsidRDefault="00073543" w:rsidP="00073543"/>
    <w:p w14:paraId="203F1BE4" w14:textId="77777777" w:rsidR="00073543" w:rsidRPr="009C099C" w:rsidRDefault="00073543" w:rsidP="00073543"/>
    <w:p w14:paraId="301DB65F" w14:textId="77777777" w:rsidR="00073543" w:rsidRPr="009C099C" w:rsidRDefault="00073543" w:rsidP="00073543">
      <w:r w:rsidRPr="009C099C">
        <w:rPr>
          <w:b/>
        </w:rPr>
        <w:t>VALUES</w:t>
      </w:r>
    </w:p>
    <w:p w14:paraId="10063516" w14:textId="77777777" w:rsidR="004D0042" w:rsidRPr="009C099C" w:rsidRDefault="004D0042" w:rsidP="00073543"/>
    <w:p w14:paraId="788E41E2" w14:textId="70796CF7" w:rsidR="00073543" w:rsidRPr="009C099C" w:rsidRDefault="000923F8" w:rsidP="00073543">
      <w:r>
        <w:t>As a program</w:t>
      </w:r>
      <w:r w:rsidR="00073543" w:rsidRPr="009C099C">
        <w:t xml:space="preserve"> we value:</w:t>
      </w:r>
    </w:p>
    <w:p w14:paraId="048276D0" w14:textId="77777777" w:rsidR="00073543" w:rsidRPr="009C099C" w:rsidRDefault="00073543" w:rsidP="00073543"/>
    <w:p w14:paraId="10C4A496" w14:textId="47BD1777" w:rsidR="00736BB1" w:rsidRDefault="000923F8" w:rsidP="00F3285F">
      <w:pPr>
        <w:numPr>
          <w:ilvl w:val="0"/>
          <w:numId w:val="1"/>
        </w:numPr>
      </w:pPr>
      <w:r>
        <w:t xml:space="preserve">an interdisciplinary approach throughout our curriculum. </w:t>
      </w:r>
    </w:p>
    <w:p w14:paraId="41454D70" w14:textId="77777777" w:rsidR="00A73D26" w:rsidRDefault="00A73D26" w:rsidP="00A73D26">
      <w:pPr>
        <w:ind w:left="360"/>
      </w:pPr>
    </w:p>
    <w:p w14:paraId="0E107B75" w14:textId="61829440" w:rsidR="00A73D26" w:rsidRDefault="0064326C" w:rsidP="00A73D26">
      <w:pPr>
        <w:numPr>
          <w:ilvl w:val="0"/>
          <w:numId w:val="1"/>
        </w:numPr>
      </w:pPr>
      <w:r>
        <w:t xml:space="preserve">high-impact opportunities that include experiential </w:t>
      </w:r>
      <w:r w:rsidR="000923F8">
        <w:t>learning</w:t>
      </w:r>
      <w:r>
        <w:t xml:space="preserve">, study abroad, </w:t>
      </w:r>
      <w:r w:rsidR="000923F8">
        <w:t>an</w:t>
      </w:r>
      <w:r>
        <w:t xml:space="preserve">d undergraduate scholarship. </w:t>
      </w:r>
      <w:r w:rsidR="000923F8">
        <w:t xml:space="preserve">  </w:t>
      </w:r>
    </w:p>
    <w:p w14:paraId="2B82311D" w14:textId="77777777" w:rsidR="00723113" w:rsidRDefault="00723113" w:rsidP="00723113">
      <w:pPr>
        <w:pStyle w:val="ListParagraph"/>
      </w:pPr>
    </w:p>
    <w:p w14:paraId="3CA2EA18" w14:textId="77777777" w:rsidR="00723113" w:rsidRDefault="00723113" w:rsidP="00723113">
      <w:pPr>
        <w:numPr>
          <w:ilvl w:val="0"/>
          <w:numId w:val="1"/>
        </w:numPr>
      </w:pPr>
      <w:r>
        <w:t xml:space="preserve">intellectual inquiry and creative expression in a diverse community of scholars. </w:t>
      </w:r>
    </w:p>
    <w:p w14:paraId="04FDCE1B" w14:textId="55E444FF" w:rsidR="00736BB1" w:rsidRDefault="00723113" w:rsidP="00723113">
      <w:r>
        <w:t xml:space="preserve">  </w:t>
      </w:r>
    </w:p>
    <w:p w14:paraId="62227865" w14:textId="3137CFF1" w:rsidR="0093683D" w:rsidRDefault="0064326C" w:rsidP="0064326C">
      <w:pPr>
        <w:numPr>
          <w:ilvl w:val="0"/>
          <w:numId w:val="1"/>
        </w:numPr>
      </w:pPr>
      <w:r>
        <w:t xml:space="preserve">collaboration with campus, local, and community partners. </w:t>
      </w:r>
      <w:r w:rsidR="00736BB1">
        <w:t xml:space="preserve"> </w:t>
      </w:r>
    </w:p>
    <w:p w14:paraId="07C72BF0" w14:textId="77777777" w:rsidR="00723113" w:rsidRDefault="00723113" w:rsidP="00723113">
      <w:pPr>
        <w:pStyle w:val="ListParagraph"/>
      </w:pPr>
    </w:p>
    <w:p w14:paraId="7EED5101" w14:textId="77777777" w:rsidR="00723113" w:rsidRDefault="00723113" w:rsidP="00723113">
      <w:pPr>
        <w:numPr>
          <w:ilvl w:val="0"/>
          <w:numId w:val="1"/>
        </w:numPr>
      </w:pPr>
      <w:r>
        <w:t xml:space="preserve">innovative approaches to teaching, including offering online and/or hybrid courses. </w:t>
      </w:r>
    </w:p>
    <w:p w14:paraId="45311A35" w14:textId="77777777" w:rsidR="00723113" w:rsidRDefault="00723113" w:rsidP="00723113">
      <w:pPr>
        <w:ind w:left="720"/>
      </w:pPr>
    </w:p>
    <w:p w14:paraId="0C79C5ED" w14:textId="77777777" w:rsidR="00A73D26" w:rsidRDefault="00A73D26" w:rsidP="00A73D26">
      <w:pPr>
        <w:pStyle w:val="ListParagraph"/>
      </w:pPr>
    </w:p>
    <w:p w14:paraId="547B49C6" w14:textId="77777777" w:rsidR="0093683D" w:rsidRDefault="0093683D" w:rsidP="00736BB1"/>
    <w:p w14:paraId="5158BDEF" w14:textId="09B45014" w:rsidR="0093683D" w:rsidRDefault="0093683D" w:rsidP="0093683D"/>
    <w:sectPr w:rsidR="0093683D" w:rsidSect="00297D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26B0"/>
    <w:multiLevelType w:val="hybridMultilevel"/>
    <w:tmpl w:val="CCC4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F0B"/>
    <w:multiLevelType w:val="hybridMultilevel"/>
    <w:tmpl w:val="AB206B9C"/>
    <w:lvl w:ilvl="0" w:tplc="E6669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0E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922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E9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E4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60F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A9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E8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A07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xszQ3MrQwtjA2MzVU0lEKTi0uzszPAykwrgUAYE43QCwAAAA="/>
  </w:docVars>
  <w:rsids>
    <w:rsidRoot w:val="00073543"/>
    <w:rsid w:val="00073543"/>
    <w:rsid w:val="000923F8"/>
    <w:rsid w:val="0010680C"/>
    <w:rsid w:val="00122835"/>
    <w:rsid w:val="00163561"/>
    <w:rsid w:val="001D3A3E"/>
    <w:rsid w:val="00297D96"/>
    <w:rsid w:val="00366431"/>
    <w:rsid w:val="00406DE3"/>
    <w:rsid w:val="004D0042"/>
    <w:rsid w:val="004D5664"/>
    <w:rsid w:val="0064326C"/>
    <w:rsid w:val="006B2F20"/>
    <w:rsid w:val="006C29B2"/>
    <w:rsid w:val="00723113"/>
    <w:rsid w:val="00736BB1"/>
    <w:rsid w:val="008875BC"/>
    <w:rsid w:val="0093683D"/>
    <w:rsid w:val="0098174D"/>
    <w:rsid w:val="00A55F56"/>
    <w:rsid w:val="00A73D26"/>
    <w:rsid w:val="00AB2915"/>
    <w:rsid w:val="00AB695E"/>
    <w:rsid w:val="00B03C85"/>
    <w:rsid w:val="00BC5B61"/>
    <w:rsid w:val="00C208D4"/>
    <w:rsid w:val="00CD5EC0"/>
    <w:rsid w:val="00D4566B"/>
    <w:rsid w:val="00DD48C9"/>
    <w:rsid w:val="00EC30F5"/>
    <w:rsid w:val="00F3285F"/>
    <w:rsid w:val="00F60AE5"/>
    <w:rsid w:val="00F841C6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AA7C0"/>
  <w15:docId w15:val="{C50C6356-FB45-41F7-B856-53DF179E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5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 Al-Mallah</dc:creator>
  <cp:keywords/>
  <dc:description/>
  <cp:lastModifiedBy>Majd Al-Mallah</cp:lastModifiedBy>
  <cp:revision>4</cp:revision>
  <dcterms:created xsi:type="dcterms:W3CDTF">2019-11-04T11:13:00Z</dcterms:created>
  <dcterms:modified xsi:type="dcterms:W3CDTF">2019-11-04T11:18:00Z</dcterms:modified>
</cp:coreProperties>
</file>